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E8" w:rsidRPr="00E31BC0" w:rsidRDefault="00D43AE8" w:rsidP="00D43AE8">
      <w:pPr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>附件：</w:t>
      </w: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1C3B1E" w:rsidP="00D43AE8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广东冠豪</w:t>
      </w:r>
      <w:r w:rsidR="00D43AE8" w:rsidRPr="00E31BC0">
        <w:rPr>
          <w:rFonts w:eastAsia="仿宋_GB2312"/>
          <w:sz w:val="28"/>
          <w:szCs w:val="28"/>
        </w:rPr>
        <w:t>新</w:t>
      </w:r>
      <w:r>
        <w:rPr>
          <w:rFonts w:eastAsia="仿宋_GB2312" w:hint="eastAsia"/>
          <w:sz w:val="28"/>
          <w:szCs w:val="28"/>
        </w:rPr>
        <w:t>港印务</w:t>
      </w:r>
      <w:r w:rsidR="00D43AE8" w:rsidRPr="00E31BC0">
        <w:rPr>
          <w:rFonts w:eastAsia="仿宋_GB2312"/>
          <w:sz w:val="28"/>
          <w:szCs w:val="28"/>
        </w:rPr>
        <w:t>有限公司</w:t>
      </w:r>
    </w:p>
    <w:p w:rsidR="00D43AE8" w:rsidRPr="00E31BC0" w:rsidRDefault="001C3B1E" w:rsidP="00D43AE8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货</w:t>
      </w:r>
      <w:r w:rsidR="00D43AE8" w:rsidRPr="00E31BC0">
        <w:rPr>
          <w:rFonts w:eastAsia="仿宋_GB2312"/>
          <w:b/>
          <w:sz w:val="30"/>
          <w:szCs w:val="30"/>
        </w:rPr>
        <w:t>车投标出价函</w:t>
      </w: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</w:rPr>
      </w:pPr>
    </w:p>
    <w:tbl>
      <w:tblPr>
        <w:tblW w:w="0" w:type="auto"/>
        <w:tblInd w:w="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68"/>
        <w:gridCol w:w="5354"/>
      </w:tblGrid>
      <w:tr w:rsidR="00D43AE8" w:rsidRPr="00E31BC0" w:rsidTr="00F57B37">
        <w:trPr>
          <w:trHeight w:val="599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投标单位</w:t>
            </w:r>
            <w:r w:rsidRPr="00E31BC0">
              <w:rPr>
                <w:rFonts w:eastAsia="仿宋_GB2312"/>
                <w:sz w:val="28"/>
                <w:szCs w:val="28"/>
              </w:rPr>
              <w:t>/</w:t>
            </w:r>
            <w:r w:rsidRPr="00E31BC0">
              <w:rPr>
                <w:rFonts w:eastAsia="仿宋_GB2312"/>
                <w:sz w:val="28"/>
                <w:szCs w:val="28"/>
              </w:rPr>
              <w:t>人名称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20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投标单位营业执照号码</w:t>
            </w:r>
            <w:r w:rsidRPr="00E31BC0">
              <w:rPr>
                <w:rFonts w:eastAsia="仿宋_GB2312"/>
                <w:sz w:val="28"/>
                <w:szCs w:val="28"/>
              </w:rPr>
              <w:t>/</w:t>
            </w:r>
            <w:r w:rsidRPr="00E31BC0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14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投标单位</w:t>
            </w:r>
            <w:r w:rsidRPr="00E31BC0">
              <w:rPr>
                <w:rFonts w:eastAsia="仿宋_GB2312"/>
                <w:sz w:val="28"/>
                <w:szCs w:val="28"/>
              </w:rPr>
              <w:t>/</w:t>
            </w:r>
            <w:r w:rsidRPr="00E31BC0">
              <w:rPr>
                <w:rFonts w:eastAsia="仿宋_GB2312"/>
                <w:sz w:val="28"/>
                <w:szCs w:val="28"/>
              </w:rPr>
              <w:t>人联系电话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08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投标车牌号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08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投标的出价金额（元）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  <w:r w:rsidRPr="00E31BC0">
        <w:rPr>
          <w:rFonts w:eastAsia="仿宋_GB2312"/>
        </w:rPr>
        <w:t xml:space="preserve">           </w:t>
      </w:r>
      <w:r w:rsidRPr="00E31BC0">
        <w:rPr>
          <w:rFonts w:eastAsia="仿宋_GB2312"/>
          <w:sz w:val="28"/>
          <w:szCs w:val="28"/>
        </w:rPr>
        <w:t>备注：</w:t>
      </w:r>
      <w:r w:rsidRPr="00E31BC0">
        <w:rPr>
          <w:rFonts w:eastAsia="仿宋_GB2312"/>
          <w:sz w:val="28"/>
          <w:szCs w:val="28"/>
        </w:rPr>
        <w:t xml:space="preserve"> 1</w:t>
      </w:r>
      <w:r w:rsidRPr="00E31BC0">
        <w:rPr>
          <w:rFonts w:eastAsia="仿宋_GB2312"/>
          <w:sz w:val="28"/>
          <w:szCs w:val="28"/>
        </w:rPr>
        <w:t>、请统一按此格式出价，否则作废标处理。</w:t>
      </w: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 xml:space="preserve">               2</w:t>
      </w:r>
      <w:r w:rsidRPr="00E31BC0">
        <w:rPr>
          <w:rFonts w:eastAsia="仿宋_GB2312"/>
          <w:sz w:val="28"/>
          <w:szCs w:val="28"/>
        </w:rPr>
        <w:t>、如中标，签合同人必须与中标人一致。</w:t>
      </w: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</w:p>
    <w:p w:rsidR="00D43AE8" w:rsidRPr="00E31BC0" w:rsidRDefault="00D43AE8" w:rsidP="00D43AE8">
      <w:pPr>
        <w:tabs>
          <w:tab w:val="left" w:pos="5430"/>
        </w:tabs>
        <w:ind w:firstLineChars="1850" w:firstLine="5180"/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>投标人：</w:t>
      </w:r>
    </w:p>
    <w:p w:rsidR="00D43AE8" w:rsidRPr="00E31BC0" w:rsidRDefault="00D43AE8" w:rsidP="00D43AE8">
      <w:pPr>
        <w:tabs>
          <w:tab w:val="left" w:pos="5155"/>
        </w:tabs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ab/>
      </w:r>
      <w:r w:rsidRPr="00E31BC0">
        <w:rPr>
          <w:rFonts w:eastAsia="仿宋_GB2312"/>
          <w:sz w:val="28"/>
          <w:szCs w:val="28"/>
        </w:rPr>
        <w:t>投标日期：</w:t>
      </w:r>
    </w:p>
    <w:p w:rsidR="00D43AE8" w:rsidRPr="005325F9" w:rsidRDefault="00D43AE8" w:rsidP="00D43AE8">
      <w:pPr>
        <w:tabs>
          <w:tab w:val="left" w:pos="5355"/>
        </w:tabs>
        <w:spacing w:line="520" w:lineRule="exact"/>
        <w:rPr>
          <w:rFonts w:eastAsia="仿宋_GB2312"/>
          <w:sz w:val="28"/>
          <w:szCs w:val="28"/>
        </w:rPr>
      </w:pPr>
    </w:p>
    <w:sectPr w:rsidR="00D43AE8" w:rsidRPr="005325F9" w:rsidSect="002649BA">
      <w:footerReference w:type="default" r:id="rId8"/>
      <w:pgSz w:w="11906" w:h="16838" w:code="9"/>
      <w:pgMar w:top="1134" w:right="1418" w:bottom="113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8B" w:rsidRDefault="008C6A8B" w:rsidP="00005297">
      <w:r>
        <w:separator/>
      </w:r>
    </w:p>
  </w:endnote>
  <w:endnote w:type="continuationSeparator" w:id="0">
    <w:p w:rsidR="008C6A8B" w:rsidRDefault="008C6A8B" w:rsidP="0000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97" w:rsidRDefault="00005297" w:rsidP="007E232C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D20B0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D20B0B">
      <w:rPr>
        <w:kern w:val="0"/>
        <w:szCs w:val="21"/>
      </w:rPr>
      <w:fldChar w:fldCharType="separate"/>
    </w:r>
    <w:r w:rsidR="001C3B1E">
      <w:rPr>
        <w:noProof/>
        <w:kern w:val="0"/>
        <w:szCs w:val="21"/>
      </w:rPr>
      <w:t>1</w:t>
    </w:r>
    <w:r w:rsidR="00D20B0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D20B0B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D20B0B">
      <w:rPr>
        <w:kern w:val="0"/>
        <w:szCs w:val="21"/>
      </w:rPr>
      <w:fldChar w:fldCharType="separate"/>
    </w:r>
    <w:r w:rsidR="001C3B1E">
      <w:rPr>
        <w:noProof/>
        <w:kern w:val="0"/>
        <w:szCs w:val="21"/>
      </w:rPr>
      <w:t>1</w:t>
    </w:r>
    <w:r w:rsidR="00D20B0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005297" w:rsidRDefault="000052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8B" w:rsidRDefault="008C6A8B" w:rsidP="00005297">
      <w:r>
        <w:separator/>
      </w:r>
    </w:p>
  </w:footnote>
  <w:footnote w:type="continuationSeparator" w:id="0">
    <w:p w:rsidR="008C6A8B" w:rsidRDefault="008C6A8B" w:rsidP="0000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CC"/>
    <w:multiLevelType w:val="hybridMultilevel"/>
    <w:tmpl w:val="0C706B18"/>
    <w:lvl w:ilvl="0" w:tplc="B4B89F3A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5E"/>
    <w:rsid w:val="00005297"/>
    <w:rsid w:val="0002156D"/>
    <w:rsid w:val="00036D34"/>
    <w:rsid w:val="0007067F"/>
    <w:rsid w:val="000C4366"/>
    <w:rsid w:val="000F36A4"/>
    <w:rsid w:val="00106384"/>
    <w:rsid w:val="00112674"/>
    <w:rsid w:val="0013483E"/>
    <w:rsid w:val="00160983"/>
    <w:rsid w:val="00186F33"/>
    <w:rsid w:val="001B411E"/>
    <w:rsid w:val="001B46E0"/>
    <w:rsid w:val="001C3B1E"/>
    <w:rsid w:val="00225E80"/>
    <w:rsid w:val="0023688C"/>
    <w:rsid w:val="002422BE"/>
    <w:rsid w:val="002649BA"/>
    <w:rsid w:val="002A3C0C"/>
    <w:rsid w:val="002A5AAE"/>
    <w:rsid w:val="002B1460"/>
    <w:rsid w:val="002D5A73"/>
    <w:rsid w:val="00361E51"/>
    <w:rsid w:val="0036591D"/>
    <w:rsid w:val="00381DF3"/>
    <w:rsid w:val="003A0FBC"/>
    <w:rsid w:val="003A7351"/>
    <w:rsid w:val="003C28E6"/>
    <w:rsid w:val="003D42C1"/>
    <w:rsid w:val="003E5393"/>
    <w:rsid w:val="00451655"/>
    <w:rsid w:val="0045339B"/>
    <w:rsid w:val="00454175"/>
    <w:rsid w:val="00456FCB"/>
    <w:rsid w:val="0046464E"/>
    <w:rsid w:val="004707EF"/>
    <w:rsid w:val="004733CE"/>
    <w:rsid w:val="0048155E"/>
    <w:rsid w:val="0048367A"/>
    <w:rsid w:val="00495DB2"/>
    <w:rsid w:val="004E60BC"/>
    <w:rsid w:val="005325F9"/>
    <w:rsid w:val="00536741"/>
    <w:rsid w:val="0055089C"/>
    <w:rsid w:val="005812BF"/>
    <w:rsid w:val="00586D8E"/>
    <w:rsid w:val="005976BC"/>
    <w:rsid w:val="00656BBA"/>
    <w:rsid w:val="00694BE2"/>
    <w:rsid w:val="006C668E"/>
    <w:rsid w:val="00736AF2"/>
    <w:rsid w:val="007A121D"/>
    <w:rsid w:val="007A261C"/>
    <w:rsid w:val="007C4AAD"/>
    <w:rsid w:val="007E232C"/>
    <w:rsid w:val="00806E95"/>
    <w:rsid w:val="0081169F"/>
    <w:rsid w:val="00817113"/>
    <w:rsid w:val="008753C8"/>
    <w:rsid w:val="008C1B1A"/>
    <w:rsid w:val="008C6A8B"/>
    <w:rsid w:val="00921A18"/>
    <w:rsid w:val="00947F3F"/>
    <w:rsid w:val="00952B31"/>
    <w:rsid w:val="00957784"/>
    <w:rsid w:val="009958BF"/>
    <w:rsid w:val="009D5D91"/>
    <w:rsid w:val="009F5D55"/>
    <w:rsid w:val="00A0559B"/>
    <w:rsid w:val="00A14018"/>
    <w:rsid w:val="00A31448"/>
    <w:rsid w:val="00A37404"/>
    <w:rsid w:val="00A47311"/>
    <w:rsid w:val="00A72118"/>
    <w:rsid w:val="00A726B3"/>
    <w:rsid w:val="00B00092"/>
    <w:rsid w:val="00B77407"/>
    <w:rsid w:val="00BA52FF"/>
    <w:rsid w:val="00BB4B14"/>
    <w:rsid w:val="00BE4849"/>
    <w:rsid w:val="00C04D1E"/>
    <w:rsid w:val="00C06B15"/>
    <w:rsid w:val="00C267C6"/>
    <w:rsid w:val="00C61618"/>
    <w:rsid w:val="00C73EA3"/>
    <w:rsid w:val="00D13979"/>
    <w:rsid w:val="00D20B0B"/>
    <w:rsid w:val="00D256EB"/>
    <w:rsid w:val="00D43AE8"/>
    <w:rsid w:val="00DC6D3F"/>
    <w:rsid w:val="00DD53E0"/>
    <w:rsid w:val="00E12639"/>
    <w:rsid w:val="00E143F6"/>
    <w:rsid w:val="00E474C3"/>
    <w:rsid w:val="00E5615C"/>
    <w:rsid w:val="00EC0A6E"/>
    <w:rsid w:val="00ED5A71"/>
    <w:rsid w:val="00EF173F"/>
    <w:rsid w:val="00F03DF3"/>
    <w:rsid w:val="00F0629B"/>
    <w:rsid w:val="00F06D3B"/>
    <w:rsid w:val="00F4061F"/>
    <w:rsid w:val="00F57F1B"/>
    <w:rsid w:val="00F61184"/>
    <w:rsid w:val="00F657EE"/>
    <w:rsid w:val="00F67B88"/>
    <w:rsid w:val="00F76643"/>
    <w:rsid w:val="00F903F3"/>
    <w:rsid w:val="00FB4782"/>
    <w:rsid w:val="00FB7844"/>
    <w:rsid w:val="221D5F8D"/>
    <w:rsid w:val="4448746E"/>
    <w:rsid w:val="5670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76643"/>
    <w:rPr>
      <w:sz w:val="18"/>
      <w:szCs w:val="18"/>
    </w:rPr>
  </w:style>
  <w:style w:type="character" w:customStyle="1" w:styleId="Char">
    <w:name w:val="批注框文本 Char"/>
    <w:basedOn w:val="a0"/>
    <w:link w:val="a4"/>
    <w:rsid w:val="00F76643"/>
    <w:rPr>
      <w:kern w:val="2"/>
      <w:sz w:val="18"/>
      <w:szCs w:val="18"/>
    </w:rPr>
  </w:style>
  <w:style w:type="paragraph" w:styleId="a5">
    <w:name w:val="header"/>
    <w:basedOn w:val="a"/>
    <w:link w:val="Char0"/>
    <w:rsid w:val="00005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529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005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5297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43AE8"/>
    <w:pPr>
      <w:ind w:leftChars="2500" w:left="100"/>
    </w:pPr>
  </w:style>
  <w:style w:type="character" w:customStyle="1" w:styleId="Char2">
    <w:name w:val="日期 Char"/>
    <w:basedOn w:val="a0"/>
    <w:link w:val="a7"/>
    <w:rsid w:val="00D43A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F0EF-4FF5-4B35-B796-A96E28EA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WWW.YlmF.CoM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广东冠豪高新技术股份有限公司</dc:title>
  <dc:subject/>
  <dc:creator>苏起腾</dc:creator>
  <cp:keywords/>
  <dc:description/>
  <cp:lastModifiedBy>杨静</cp:lastModifiedBy>
  <cp:revision>5</cp:revision>
  <cp:lastPrinted>2017-03-16T04:25:00Z</cp:lastPrinted>
  <dcterms:created xsi:type="dcterms:W3CDTF">2017-03-16T04:25:00Z</dcterms:created>
  <dcterms:modified xsi:type="dcterms:W3CDTF">2017-09-18T02:56:00Z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